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F5627" w:rsidRDefault="00A46B8C">
      <w:pPr>
        <w:widowControl w:val="0"/>
        <w:spacing w:after="240"/>
        <w:rPr>
          <w:rFonts w:ascii="Times" w:eastAsia="Times" w:hAnsi="Times" w:cs="Times"/>
          <w:color w:val="000000"/>
        </w:rPr>
      </w:pPr>
      <w:bookmarkStart w:id="0" w:name="_GoBack"/>
      <w:bookmarkEnd w:id="0"/>
      <w:r>
        <w:rPr>
          <w:rFonts w:ascii="Arial" w:eastAsia="Arial" w:hAnsi="Arial" w:cs="Arial"/>
          <w:b/>
          <w:color w:val="F79520"/>
          <w:sz w:val="32"/>
          <w:szCs w:val="32"/>
        </w:rPr>
        <w:t xml:space="preserve">Ordforråd til at tale om artiklen « L’éthique et le CRISPR-Cas9» </w:t>
      </w:r>
    </w:p>
    <w:p w14:paraId="00000002" w14:textId="77777777" w:rsidR="00AF5627" w:rsidRDefault="00A46B8C">
      <w:pPr>
        <w:widowControl w:val="0"/>
        <w:spacing w:after="240"/>
        <w:rPr>
          <w:rFonts w:ascii="Arial" w:eastAsia="Arial" w:hAnsi="Arial" w:cs="Arial"/>
          <w:color w:val="000000"/>
          <w:sz w:val="29"/>
          <w:szCs w:val="29"/>
        </w:rPr>
      </w:pPr>
      <w:r>
        <w:rPr>
          <w:rFonts w:ascii="Arial" w:eastAsia="Arial" w:hAnsi="Arial" w:cs="Arial"/>
          <w:color w:val="000000"/>
          <w:sz w:val="29"/>
          <w:szCs w:val="29"/>
        </w:rPr>
        <w:t xml:space="preserve">I denne øvelse træner I ordforråd, som I kan bruge, når I selv skal øve jer i at gå til en fransk samtale. </w:t>
      </w:r>
    </w:p>
    <w:p w14:paraId="00000003" w14:textId="77777777" w:rsidR="00AF5627" w:rsidRDefault="00A46B8C">
      <w:pPr>
        <w:widowControl w:val="0"/>
        <w:spacing w:after="240"/>
        <w:rPr>
          <w:rFonts w:ascii="Arial" w:eastAsia="Arial" w:hAnsi="Arial" w:cs="Arial"/>
          <w:color w:val="000000"/>
          <w:sz w:val="29"/>
          <w:szCs w:val="29"/>
        </w:rPr>
      </w:pPr>
      <w:r>
        <w:rPr>
          <w:rFonts w:ascii="Arial" w:eastAsia="Arial" w:hAnsi="Arial" w:cs="Arial"/>
          <w:color w:val="000000"/>
          <w:sz w:val="29"/>
          <w:szCs w:val="29"/>
        </w:rPr>
        <w:t xml:space="preserve">Se s. 2-3 i dokumentet her med ordkort.  </w:t>
      </w:r>
    </w:p>
    <w:p w14:paraId="00000004" w14:textId="77777777" w:rsidR="00AF5627" w:rsidRDefault="00A46B8C">
      <w:pPr>
        <w:widowControl w:val="0"/>
        <w:spacing w:after="240"/>
        <w:rPr>
          <w:rFonts w:ascii="Times" w:eastAsia="Times" w:hAnsi="Times" w:cs="Times"/>
          <w:color w:val="000000"/>
        </w:rPr>
      </w:pPr>
      <w:r>
        <w:rPr>
          <w:rFonts w:ascii="Arial" w:eastAsia="Arial" w:hAnsi="Arial" w:cs="Arial"/>
          <w:color w:val="000000"/>
          <w:sz w:val="29"/>
          <w:szCs w:val="29"/>
        </w:rPr>
        <w:t xml:space="preserve">Jeg kopierer og I klipper selv disse ordkort. I arbejder sammen to og to om ordkortene. </w:t>
      </w:r>
    </w:p>
    <w:p w14:paraId="00000005" w14:textId="77777777" w:rsidR="00AF5627" w:rsidRDefault="00A46B8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pacing w:after="293"/>
        <w:ind w:hanging="720"/>
        <w:rPr>
          <w:rFonts w:ascii="Arial" w:eastAsia="Arial" w:hAnsi="Arial" w:cs="Arial"/>
          <w:color w:val="000000"/>
          <w:sz w:val="29"/>
          <w:szCs w:val="29"/>
        </w:rPr>
      </w:pPr>
      <w:r>
        <w:rPr>
          <w:rFonts w:ascii="Arial" w:eastAsia="Arial" w:hAnsi="Arial" w:cs="Arial"/>
          <w:color w:val="000000"/>
          <w:sz w:val="29"/>
          <w:szCs w:val="29"/>
        </w:rPr>
        <w:t>Læg kortene med de franske ord øverst. Den ene læser højt, den anden oversætter. I skiftes til at læse og oversætte. Kør flere runder, indtil I kan alle ordene.  </w:t>
      </w:r>
    </w:p>
    <w:p w14:paraId="00000006" w14:textId="77777777" w:rsidR="00AF5627" w:rsidRDefault="00A46B8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pacing w:after="293"/>
        <w:ind w:hanging="720"/>
        <w:rPr>
          <w:rFonts w:ascii="Arial" w:eastAsia="Arial" w:hAnsi="Arial" w:cs="Arial"/>
          <w:color w:val="000000"/>
          <w:sz w:val="29"/>
          <w:szCs w:val="29"/>
        </w:rPr>
      </w:pPr>
      <w:r>
        <w:rPr>
          <w:rFonts w:ascii="Arial" w:eastAsia="Arial" w:hAnsi="Arial" w:cs="Arial"/>
          <w:color w:val="000000"/>
          <w:sz w:val="29"/>
          <w:szCs w:val="29"/>
        </w:rPr>
        <w:t xml:space="preserve">Læg </w:t>
      </w:r>
      <w:r>
        <w:rPr>
          <w:rFonts w:ascii="Arial" w:eastAsia="Arial" w:hAnsi="Arial" w:cs="Arial"/>
          <w:color w:val="000000"/>
          <w:sz w:val="29"/>
          <w:szCs w:val="29"/>
        </w:rPr>
        <w:t xml:space="preserve">nu kortene i bunker: a) </w:t>
      </w:r>
      <w:r>
        <w:rPr>
          <w:rFonts w:ascii="Arial" w:eastAsia="Arial" w:hAnsi="Arial" w:cs="Arial"/>
          <w:b/>
          <w:color w:val="000000"/>
          <w:sz w:val="29"/>
          <w:szCs w:val="29"/>
        </w:rPr>
        <w:t>verber</w:t>
      </w:r>
      <w:r>
        <w:rPr>
          <w:rFonts w:ascii="Arial" w:eastAsia="Arial" w:hAnsi="Arial" w:cs="Arial"/>
          <w:color w:val="000000"/>
          <w:sz w:val="29"/>
          <w:szCs w:val="29"/>
        </w:rPr>
        <w:t xml:space="preserve">, 2) </w:t>
      </w:r>
      <w:r>
        <w:rPr>
          <w:rFonts w:ascii="Arial" w:eastAsia="Arial" w:hAnsi="Arial" w:cs="Arial"/>
          <w:b/>
          <w:color w:val="000000"/>
          <w:sz w:val="29"/>
          <w:szCs w:val="29"/>
        </w:rPr>
        <w:t>substantiver</w:t>
      </w:r>
      <w:r>
        <w:rPr>
          <w:rFonts w:ascii="Arial" w:eastAsia="Arial" w:hAnsi="Arial" w:cs="Arial"/>
          <w:color w:val="000000"/>
          <w:sz w:val="29"/>
          <w:szCs w:val="29"/>
        </w:rPr>
        <w:t xml:space="preserve"> og 3) </w:t>
      </w:r>
      <w:r>
        <w:rPr>
          <w:rFonts w:ascii="Arial" w:eastAsia="Arial" w:hAnsi="Arial" w:cs="Arial"/>
          <w:b/>
          <w:color w:val="000000"/>
          <w:sz w:val="29"/>
          <w:szCs w:val="29"/>
        </w:rPr>
        <w:t>hele sætninger.</w:t>
      </w:r>
      <w:r>
        <w:rPr>
          <w:rFonts w:ascii="Arial" w:eastAsia="Arial" w:hAnsi="Arial" w:cs="Arial"/>
          <w:color w:val="000000"/>
          <w:sz w:val="29"/>
          <w:szCs w:val="29"/>
        </w:rPr>
        <w:t xml:space="preserve">  </w:t>
      </w:r>
    </w:p>
    <w:p w14:paraId="00000007" w14:textId="77777777" w:rsidR="00AF5627" w:rsidRDefault="00A46B8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pacing w:after="293"/>
        <w:ind w:hanging="720"/>
        <w:rPr>
          <w:rFonts w:ascii="Arial" w:eastAsia="Arial" w:hAnsi="Arial" w:cs="Arial"/>
          <w:color w:val="000000"/>
          <w:sz w:val="29"/>
          <w:szCs w:val="29"/>
        </w:rPr>
      </w:pPr>
      <w:r>
        <w:rPr>
          <w:rFonts w:ascii="Arial" w:eastAsia="Arial" w:hAnsi="Arial" w:cs="Arial"/>
          <w:b/>
          <w:color w:val="000000"/>
          <w:sz w:val="29"/>
          <w:szCs w:val="29"/>
        </w:rPr>
        <w:t>Arbejd først individuelt</w:t>
      </w:r>
      <w:r>
        <w:rPr>
          <w:rFonts w:ascii="Arial" w:eastAsia="Arial" w:hAnsi="Arial" w:cs="Arial"/>
          <w:color w:val="000000"/>
          <w:sz w:val="29"/>
          <w:szCs w:val="29"/>
        </w:rPr>
        <w:t>: Skriv tre sætninger, der handler om artiklen og vores emne om gener og genmodificering.</w:t>
      </w:r>
    </w:p>
    <w:p w14:paraId="00000008" w14:textId="77777777" w:rsidR="00AF5627" w:rsidRDefault="00A46B8C">
      <w:pPr>
        <w:widowControl w:val="0"/>
        <w:tabs>
          <w:tab w:val="left" w:pos="220"/>
          <w:tab w:val="left" w:pos="720"/>
        </w:tabs>
        <w:spacing w:after="293"/>
        <w:ind w:left="720"/>
        <w:rPr>
          <w:rFonts w:ascii="Arial" w:eastAsia="Arial" w:hAnsi="Arial" w:cs="Arial"/>
          <w:color w:val="000000"/>
          <w:sz w:val="29"/>
          <w:szCs w:val="29"/>
        </w:rPr>
      </w:pPr>
      <w:r>
        <w:rPr>
          <w:rFonts w:ascii="Arial" w:eastAsia="Arial" w:hAnsi="Arial" w:cs="Arial"/>
          <w:color w:val="000000"/>
          <w:sz w:val="29"/>
          <w:szCs w:val="29"/>
        </w:rPr>
        <w:t>Hver sætning skal indeholde ét ord, du kendte i forvejen, og ét ord, d</w:t>
      </w:r>
      <w:r>
        <w:rPr>
          <w:rFonts w:ascii="Arial" w:eastAsia="Arial" w:hAnsi="Arial" w:cs="Arial"/>
          <w:color w:val="000000"/>
          <w:sz w:val="29"/>
          <w:szCs w:val="29"/>
        </w:rPr>
        <w:t xml:space="preserve">u har lært ved hjælp af ord- kortene. </w:t>
      </w:r>
    </w:p>
    <w:p w14:paraId="00000009" w14:textId="77777777" w:rsidR="00AF5627" w:rsidRDefault="00A46B8C">
      <w:pPr>
        <w:widowControl w:val="0"/>
        <w:tabs>
          <w:tab w:val="left" w:pos="220"/>
          <w:tab w:val="left" w:pos="720"/>
        </w:tabs>
        <w:spacing w:after="293"/>
        <w:ind w:left="720"/>
        <w:rPr>
          <w:rFonts w:ascii="Arial" w:eastAsia="Arial" w:hAnsi="Arial" w:cs="Arial"/>
          <w:color w:val="000000"/>
          <w:sz w:val="29"/>
          <w:szCs w:val="29"/>
        </w:rPr>
      </w:pPr>
      <w:r>
        <w:rPr>
          <w:rFonts w:ascii="Arial" w:eastAsia="Arial" w:hAnsi="Arial" w:cs="Arial"/>
          <w:color w:val="000000"/>
          <w:sz w:val="29"/>
          <w:szCs w:val="29"/>
        </w:rPr>
        <w:t xml:space="preserve">Overvej, hvilken af de hele sætninger fra ordkortene, du kan koble på dine tre sætninger. Brug et par minutter på dine sætninger. </w:t>
      </w:r>
    </w:p>
    <w:p w14:paraId="0000000A" w14:textId="77777777" w:rsidR="00AF5627" w:rsidRDefault="00A46B8C">
      <w:pPr>
        <w:widowControl w:val="0"/>
        <w:tabs>
          <w:tab w:val="left" w:pos="220"/>
          <w:tab w:val="left" w:pos="720"/>
        </w:tabs>
        <w:spacing w:after="293"/>
        <w:ind w:left="720"/>
        <w:rPr>
          <w:rFonts w:ascii="Arial" w:eastAsia="Arial" w:hAnsi="Arial" w:cs="Arial"/>
          <w:color w:val="000000"/>
          <w:sz w:val="29"/>
          <w:szCs w:val="29"/>
        </w:rPr>
      </w:pPr>
      <w:r>
        <w:rPr>
          <w:rFonts w:ascii="Arial" w:eastAsia="Arial" w:hAnsi="Arial" w:cs="Arial"/>
          <w:color w:val="000000"/>
          <w:sz w:val="29"/>
          <w:szCs w:val="29"/>
        </w:rPr>
        <w:t>Herefter læser hvert gruppemedlem sine sætninger højt. Hjælp hinanden med at rette eve</w:t>
      </w:r>
      <w:r>
        <w:rPr>
          <w:rFonts w:ascii="Arial" w:eastAsia="Arial" w:hAnsi="Arial" w:cs="Arial"/>
          <w:color w:val="000000"/>
          <w:sz w:val="29"/>
          <w:szCs w:val="29"/>
        </w:rPr>
        <w:t>ntuelle fejl.  </w:t>
      </w:r>
    </w:p>
    <w:p w14:paraId="0000000B" w14:textId="77777777" w:rsidR="00AF5627" w:rsidRDefault="00AF5627">
      <w:pPr>
        <w:widowControl w:val="0"/>
        <w:tabs>
          <w:tab w:val="left" w:pos="220"/>
          <w:tab w:val="left" w:pos="720"/>
        </w:tabs>
        <w:spacing w:after="293"/>
        <w:ind w:left="720"/>
        <w:rPr>
          <w:rFonts w:ascii="Arial" w:eastAsia="Arial" w:hAnsi="Arial" w:cs="Arial"/>
          <w:color w:val="000000"/>
          <w:sz w:val="29"/>
          <w:szCs w:val="29"/>
        </w:rPr>
      </w:pPr>
    </w:p>
    <w:p w14:paraId="0000000C" w14:textId="77777777" w:rsidR="00AF5627" w:rsidRDefault="00AF5627">
      <w:pPr>
        <w:widowControl w:val="0"/>
        <w:tabs>
          <w:tab w:val="left" w:pos="220"/>
          <w:tab w:val="left" w:pos="720"/>
        </w:tabs>
        <w:spacing w:after="293"/>
        <w:ind w:left="720"/>
        <w:rPr>
          <w:rFonts w:ascii="Arial" w:eastAsia="Arial" w:hAnsi="Arial" w:cs="Arial"/>
          <w:color w:val="000000"/>
          <w:sz w:val="29"/>
          <w:szCs w:val="29"/>
        </w:rPr>
      </w:pPr>
    </w:p>
    <w:p w14:paraId="0000000D" w14:textId="77777777" w:rsidR="00AF5627" w:rsidRDefault="00AF5627">
      <w:pPr>
        <w:widowControl w:val="0"/>
        <w:tabs>
          <w:tab w:val="left" w:pos="220"/>
          <w:tab w:val="left" w:pos="720"/>
        </w:tabs>
        <w:spacing w:after="293"/>
        <w:ind w:left="720"/>
        <w:rPr>
          <w:rFonts w:ascii="Arial" w:eastAsia="Arial" w:hAnsi="Arial" w:cs="Arial"/>
          <w:color w:val="000000"/>
          <w:sz w:val="29"/>
          <w:szCs w:val="29"/>
        </w:rPr>
      </w:pPr>
    </w:p>
    <w:p w14:paraId="0000000E" w14:textId="77777777" w:rsidR="00AF5627" w:rsidRDefault="00AF5627">
      <w:pPr>
        <w:widowControl w:val="0"/>
        <w:tabs>
          <w:tab w:val="left" w:pos="220"/>
          <w:tab w:val="left" w:pos="720"/>
        </w:tabs>
        <w:spacing w:after="293"/>
        <w:ind w:left="720"/>
        <w:rPr>
          <w:rFonts w:ascii="Arial" w:eastAsia="Arial" w:hAnsi="Arial" w:cs="Arial"/>
          <w:color w:val="000000"/>
          <w:sz w:val="29"/>
          <w:szCs w:val="29"/>
        </w:rPr>
      </w:pPr>
    </w:p>
    <w:p w14:paraId="0000000F" w14:textId="77777777" w:rsidR="00AF5627" w:rsidRDefault="00AF5627">
      <w:pPr>
        <w:rPr>
          <w:rFonts w:ascii="Arial" w:eastAsia="Arial" w:hAnsi="Arial" w:cs="Arial"/>
          <w:color w:val="000000"/>
          <w:sz w:val="29"/>
          <w:szCs w:val="29"/>
        </w:rPr>
      </w:pPr>
    </w:p>
    <w:p w14:paraId="00000010" w14:textId="77777777" w:rsidR="00AF5627" w:rsidRDefault="00AF5627">
      <w:pPr>
        <w:rPr>
          <w:rFonts w:ascii="Arial" w:eastAsia="Arial" w:hAnsi="Arial" w:cs="Arial"/>
          <w:color w:val="000000"/>
          <w:sz w:val="29"/>
          <w:szCs w:val="29"/>
        </w:rPr>
      </w:pPr>
    </w:p>
    <w:p w14:paraId="00000011" w14:textId="77777777" w:rsidR="00AF5627" w:rsidRDefault="00A46B8C">
      <w:pPr>
        <w:rPr>
          <w:b/>
        </w:rPr>
      </w:pPr>
      <w:r>
        <w:rPr>
          <w:b/>
        </w:rPr>
        <w:lastRenderedPageBreak/>
        <w:t xml:space="preserve">Modul 3: </w:t>
      </w:r>
    </w:p>
    <w:p w14:paraId="00000012" w14:textId="77777777" w:rsidR="00AF5627" w:rsidRDefault="00A46B8C">
      <w:pPr>
        <w:numPr>
          <w:ilvl w:val="0"/>
          <w:numId w:val="2"/>
        </w:numPr>
      </w:pPr>
      <w:r>
        <w:t>VIH: HIV dvs. AIDS.</w:t>
      </w:r>
    </w:p>
    <w:p w14:paraId="00000013" w14:textId="77777777" w:rsidR="00AF5627" w:rsidRDefault="00AF5627">
      <w:pPr>
        <w:ind w:left="720"/>
      </w:pPr>
    </w:p>
    <w:p w14:paraId="00000014" w14:textId="77777777" w:rsidR="00AF5627" w:rsidRDefault="00A46B8C">
      <w:pPr>
        <w:numPr>
          <w:ilvl w:val="0"/>
          <w:numId w:val="2"/>
        </w:numPr>
      </w:pPr>
      <w:r>
        <w:t>Le consentement: samtykke.</w:t>
      </w:r>
    </w:p>
    <w:p w14:paraId="00000015" w14:textId="77777777" w:rsidR="00AF5627" w:rsidRDefault="00AF5627">
      <w:pPr>
        <w:ind w:left="720"/>
      </w:pPr>
    </w:p>
    <w:p w14:paraId="00000016" w14:textId="77777777" w:rsidR="00AF5627" w:rsidRDefault="00A46B8C">
      <w:pPr>
        <w:numPr>
          <w:ilvl w:val="0"/>
          <w:numId w:val="2"/>
        </w:numPr>
      </w:pPr>
      <w:r>
        <w:t>Un génome: et genom, kromosom-sæt.</w:t>
      </w:r>
    </w:p>
    <w:p w14:paraId="00000017" w14:textId="77777777" w:rsidR="00AF5627" w:rsidRDefault="00AF5627">
      <w:pPr>
        <w:ind w:left="720"/>
      </w:pPr>
    </w:p>
    <w:p w14:paraId="00000018" w14:textId="77777777" w:rsidR="00AF5627" w:rsidRDefault="00A46B8C">
      <w:pPr>
        <w:numPr>
          <w:ilvl w:val="0"/>
          <w:numId w:val="2"/>
        </w:numPr>
      </w:pPr>
      <w:r>
        <w:t>Génomique: dvs. forskning i genomer (/vedr. kromosomer).</w:t>
      </w:r>
    </w:p>
    <w:p w14:paraId="00000019" w14:textId="77777777" w:rsidR="00AF5627" w:rsidRDefault="00AF5627">
      <w:pPr>
        <w:ind w:left="720"/>
      </w:pPr>
    </w:p>
    <w:p w14:paraId="0000001A" w14:textId="77777777" w:rsidR="00AF5627" w:rsidRDefault="00A46B8C">
      <w:pPr>
        <w:numPr>
          <w:ilvl w:val="0"/>
          <w:numId w:val="2"/>
        </w:numPr>
      </w:pPr>
      <w:r>
        <w:t>La fécondation: befrugtning.</w:t>
      </w:r>
    </w:p>
    <w:p w14:paraId="0000001B" w14:textId="77777777" w:rsidR="00AF5627" w:rsidRDefault="00AF5627">
      <w:pPr>
        <w:ind w:left="720"/>
      </w:pPr>
    </w:p>
    <w:p w14:paraId="0000001C" w14:textId="77777777" w:rsidR="00AF5627" w:rsidRDefault="00A46B8C">
      <w:pPr>
        <w:numPr>
          <w:ilvl w:val="0"/>
          <w:numId w:val="2"/>
        </w:numPr>
      </w:pPr>
      <w:r>
        <w:t xml:space="preserve">Les embryons: fostre. </w:t>
      </w:r>
    </w:p>
    <w:p w14:paraId="0000001D" w14:textId="77777777" w:rsidR="00AF5627" w:rsidRDefault="00AF5627">
      <w:pPr>
        <w:ind w:left="720"/>
      </w:pPr>
    </w:p>
    <w:p w14:paraId="0000001E" w14:textId="77777777" w:rsidR="00AF5627" w:rsidRDefault="00A46B8C">
      <w:pPr>
        <w:numPr>
          <w:ilvl w:val="0"/>
          <w:numId w:val="2"/>
        </w:numPr>
      </w:pPr>
      <w:r>
        <w:t>Franche: ærlig/oprigtig</w:t>
      </w:r>
    </w:p>
    <w:p w14:paraId="0000001F" w14:textId="77777777" w:rsidR="00AF5627" w:rsidRDefault="00AF5627">
      <w:pPr>
        <w:ind w:left="720"/>
      </w:pPr>
    </w:p>
    <w:p w14:paraId="00000020" w14:textId="77777777" w:rsidR="00AF5627" w:rsidRDefault="00A46B8C">
      <w:pPr>
        <w:numPr>
          <w:ilvl w:val="0"/>
          <w:numId w:val="2"/>
        </w:numPr>
      </w:pPr>
      <w:r>
        <w:t xml:space="preserve">L’eugénisme: arvehygiejne/racehygiejne. </w:t>
      </w:r>
    </w:p>
    <w:p w14:paraId="00000021" w14:textId="77777777" w:rsidR="00AF5627" w:rsidRDefault="00AF5627">
      <w:pPr>
        <w:ind w:left="720"/>
      </w:pPr>
    </w:p>
    <w:p w14:paraId="00000022" w14:textId="77777777" w:rsidR="00AF5627" w:rsidRDefault="00A46B8C">
      <w:pPr>
        <w:numPr>
          <w:ilvl w:val="0"/>
          <w:numId w:val="2"/>
        </w:numPr>
      </w:pPr>
      <w:r>
        <w:t>L’étique: det etiske/etisk som adjektiv.</w:t>
      </w:r>
    </w:p>
    <w:p w14:paraId="00000023" w14:textId="77777777" w:rsidR="00AF5627" w:rsidRDefault="00AF5627">
      <w:pPr>
        <w:ind w:left="720"/>
      </w:pPr>
    </w:p>
    <w:p w14:paraId="00000024" w14:textId="77777777" w:rsidR="00AF5627" w:rsidRDefault="00A46B8C">
      <w:pPr>
        <w:numPr>
          <w:ilvl w:val="0"/>
          <w:numId w:val="2"/>
        </w:numPr>
      </w:pPr>
      <w:r>
        <w:t>La thérapie génique: genterapi.</w:t>
      </w:r>
    </w:p>
    <w:p w14:paraId="00000025" w14:textId="77777777" w:rsidR="00AF5627" w:rsidRDefault="00AF5627">
      <w:pPr>
        <w:ind w:left="720"/>
      </w:pPr>
    </w:p>
    <w:p w14:paraId="00000026" w14:textId="77777777" w:rsidR="00AF5627" w:rsidRDefault="00A46B8C">
      <w:pPr>
        <w:numPr>
          <w:ilvl w:val="0"/>
          <w:numId w:val="2"/>
        </w:numPr>
      </w:pPr>
      <w:r>
        <w:t>Les jumelles modifiées: genmodificerede tvillingepiger.</w:t>
      </w:r>
    </w:p>
    <w:p w14:paraId="00000027" w14:textId="77777777" w:rsidR="00AF5627" w:rsidRDefault="00AF5627">
      <w:pPr>
        <w:ind w:left="720"/>
      </w:pPr>
    </w:p>
    <w:p w14:paraId="00000028" w14:textId="77777777" w:rsidR="00AF5627" w:rsidRDefault="00A46B8C">
      <w:pPr>
        <w:numPr>
          <w:ilvl w:val="0"/>
          <w:numId w:val="2"/>
        </w:numPr>
      </w:pPr>
      <w:r>
        <w:t>La bonne santé: det gode helbred</w:t>
      </w:r>
    </w:p>
    <w:p w14:paraId="00000029" w14:textId="77777777" w:rsidR="00AF5627" w:rsidRDefault="00AF5627">
      <w:pPr>
        <w:ind w:left="720"/>
      </w:pPr>
    </w:p>
    <w:p w14:paraId="0000002A" w14:textId="77777777" w:rsidR="00AF5627" w:rsidRDefault="00A46B8C">
      <w:pPr>
        <w:numPr>
          <w:ilvl w:val="0"/>
          <w:numId w:val="2"/>
        </w:numPr>
      </w:pPr>
      <w:r>
        <w:t>Les humains: mennesker.</w:t>
      </w:r>
    </w:p>
    <w:p w14:paraId="0000002B" w14:textId="77777777" w:rsidR="00AF5627" w:rsidRDefault="00AF5627">
      <w:pPr>
        <w:ind w:left="720"/>
      </w:pPr>
    </w:p>
    <w:p w14:paraId="0000002C" w14:textId="77777777" w:rsidR="00AF5627" w:rsidRDefault="00A46B8C">
      <w:pPr>
        <w:numPr>
          <w:ilvl w:val="0"/>
          <w:numId w:val="2"/>
        </w:numPr>
      </w:pPr>
      <w:r>
        <w:t>Une amélioration: en fo</w:t>
      </w:r>
      <w:r>
        <w:t>rbedring.</w:t>
      </w:r>
    </w:p>
    <w:p w14:paraId="0000002D" w14:textId="77777777" w:rsidR="00AF5627" w:rsidRDefault="00AF5627">
      <w:pPr>
        <w:ind w:left="720"/>
      </w:pPr>
    </w:p>
    <w:p w14:paraId="0000002E" w14:textId="77777777" w:rsidR="00AF5627" w:rsidRDefault="00A46B8C">
      <w:pPr>
        <w:numPr>
          <w:ilvl w:val="0"/>
          <w:numId w:val="2"/>
        </w:numPr>
      </w:pPr>
      <w:r>
        <w:t>Une révolution: en revolution.</w:t>
      </w:r>
    </w:p>
    <w:p w14:paraId="0000002F" w14:textId="77777777" w:rsidR="00AF5627" w:rsidRDefault="00AF5627">
      <w:pPr>
        <w:ind w:left="720"/>
      </w:pPr>
    </w:p>
    <w:p w14:paraId="00000030" w14:textId="77777777" w:rsidR="00AF5627" w:rsidRDefault="00A46B8C">
      <w:pPr>
        <w:numPr>
          <w:ilvl w:val="0"/>
          <w:numId w:val="2"/>
        </w:numPr>
      </w:pPr>
      <w:r>
        <w:t>Les foetus: fostrene.</w:t>
      </w:r>
    </w:p>
    <w:p w14:paraId="00000031" w14:textId="77777777" w:rsidR="00AF5627" w:rsidRDefault="00AF5627">
      <w:pPr>
        <w:ind w:left="720"/>
      </w:pPr>
    </w:p>
    <w:p w14:paraId="00000032" w14:textId="77777777" w:rsidR="00AF5627" w:rsidRDefault="00A46B8C">
      <w:pPr>
        <w:numPr>
          <w:ilvl w:val="0"/>
          <w:numId w:val="2"/>
        </w:numPr>
      </w:pPr>
      <w:r>
        <w:t>Génétiquement modifiées: genetisk modificeret.</w:t>
      </w:r>
    </w:p>
    <w:p w14:paraId="00000033" w14:textId="77777777" w:rsidR="00AF5627" w:rsidRDefault="00AF5627">
      <w:pPr>
        <w:ind w:left="720"/>
      </w:pPr>
    </w:p>
    <w:p w14:paraId="00000034" w14:textId="77777777" w:rsidR="00AF5627" w:rsidRDefault="00A46B8C">
      <w:pPr>
        <w:numPr>
          <w:ilvl w:val="0"/>
          <w:numId w:val="2"/>
        </w:numPr>
      </w:pPr>
      <w:r>
        <w:t>Guérir: helbrede.</w:t>
      </w:r>
    </w:p>
    <w:p w14:paraId="00000035" w14:textId="77777777" w:rsidR="00AF5627" w:rsidRDefault="00AF5627">
      <w:pPr>
        <w:ind w:left="720"/>
      </w:pPr>
    </w:p>
    <w:p w14:paraId="00000036" w14:textId="77777777" w:rsidR="00AF5627" w:rsidRDefault="00A46B8C">
      <w:pPr>
        <w:numPr>
          <w:ilvl w:val="0"/>
          <w:numId w:val="2"/>
        </w:numPr>
      </w:pPr>
      <w:r>
        <w:t>Les conséquences: konsekvenserne.</w:t>
      </w:r>
    </w:p>
    <w:p w14:paraId="00000037" w14:textId="77777777" w:rsidR="00AF5627" w:rsidRDefault="00AF5627"/>
    <w:p w14:paraId="00000038" w14:textId="77777777" w:rsidR="00AF5627" w:rsidRDefault="00A46B8C">
      <w:pPr>
        <w:numPr>
          <w:ilvl w:val="0"/>
          <w:numId w:val="2"/>
        </w:numPr>
      </w:pPr>
      <w:r>
        <w:t>Le systeme immunitaire: immunsystemet.</w:t>
      </w:r>
    </w:p>
    <w:p w14:paraId="00000039" w14:textId="77777777" w:rsidR="00AF5627" w:rsidRDefault="00AF5627">
      <w:pPr>
        <w:ind w:left="720"/>
      </w:pPr>
    </w:p>
    <w:p w14:paraId="0000003A" w14:textId="77777777" w:rsidR="00AF5627" w:rsidRDefault="00A46B8C">
      <w:pPr>
        <w:numPr>
          <w:ilvl w:val="0"/>
          <w:numId w:val="2"/>
        </w:numPr>
      </w:pPr>
      <w:r>
        <w:t>Des bactéries: bakterier.</w:t>
      </w:r>
    </w:p>
    <w:p w14:paraId="0000003B" w14:textId="77777777" w:rsidR="00AF5627" w:rsidRDefault="00A46B8C">
      <w:pPr>
        <w:numPr>
          <w:ilvl w:val="0"/>
          <w:numId w:val="2"/>
        </w:numPr>
      </w:pPr>
      <w:r>
        <w:lastRenderedPageBreak/>
        <w:t>La technologie: teknologien.</w:t>
      </w:r>
    </w:p>
    <w:p w14:paraId="0000003C" w14:textId="77777777" w:rsidR="00AF5627" w:rsidRDefault="00AF5627">
      <w:pPr>
        <w:ind w:left="720"/>
      </w:pPr>
    </w:p>
    <w:p w14:paraId="0000003D" w14:textId="77777777" w:rsidR="00AF5627" w:rsidRDefault="00A46B8C">
      <w:pPr>
        <w:numPr>
          <w:ilvl w:val="0"/>
          <w:numId w:val="2"/>
        </w:numPr>
      </w:pPr>
      <w:r>
        <w:t xml:space="preserve">La valeur morale: den moralske værdi. </w:t>
      </w:r>
    </w:p>
    <w:p w14:paraId="0000003E" w14:textId="77777777" w:rsidR="00AF5627" w:rsidRDefault="00AF5627"/>
    <w:p w14:paraId="0000003F" w14:textId="77777777" w:rsidR="00AF5627" w:rsidRDefault="00A46B8C">
      <w:pPr>
        <w:rPr>
          <w:b/>
        </w:rPr>
      </w:pPr>
      <w:r>
        <w:rPr>
          <w:b/>
        </w:rPr>
        <w:t xml:space="preserve">Modul 4: </w:t>
      </w:r>
    </w:p>
    <w:p w14:paraId="00000040" w14:textId="77777777" w:rsidR="00AF5627" w:rsidRDefault="00A46B8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l’avis de l’expert: en eksperts holdning</w:t>
      </w:r>
    </w:p>
    <w:p w14:paraId="00000041" w14:textId="77777777" w:rsidR="00AF5627" w:rsidRDefault="00AF562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42" w14:textId="77777777" w:rsidR="00AF5627" w:rsidRDefault="00A46B8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1E2321"/>
          <w:sz w:val="26"/>
          <w:szCs w:val="26"/>
        </w:rPr>
        <w:t xml:space="preserve">une méthode invasive: en invasiv metode </w:t>
      </w:r>
    </w:p>
    <w:p w14:paraId="00000043" w14:textId="77777777" w:rsidR="00AF5627" w:rsidRDefault="00AF562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44" w14:textId="77777777" w:rsidR="00AF5627" w:rsidRDefault="00A46B8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1E2321"/>
          <w:sz w:val="26"/>
          <w:szCs w:val="26"/>
        </w:rPr>
        <w:t>un morceau de casse-tête: et puslespil (puslespilsbrik)</w:t>
      </w:r>
    </w:p>
    <w:p w14:paraId="00000045" w14:textId="77777777" w:rsidR="00AF5627" w:rsidRDefault="00AF562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46" w14:textId="77777777" w:rsidR="00AF5627" w:rsidRDefault="00A46B8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" w:name="_heading=h.gjdgxs" w:colFirst="0" w:colLast="0"/>
      <w:bookmarkEnd w:id="1"/>
      <w:r>
        <w:rPr>
          <w:color w:val="1E2321"/>
          <w:sz w:val="26"/>
          <w:szCs w:val="26"/>
        </w:rPr>
        <w:t xml:space="preserve">Clustered Regularly Interspaced Short Palindromic Repeats: dvs. CRISPR </w:t>
      </w:r>
    </w:p>
    <w:p w14:paraId="00000047" w14:textId="77777777" w:rsidR="00AF5627" w:rsidRDefault="00AF562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48" w14:textId="77777777" w:rsidR="00AF5627" w:rsidRDefault="00A46B8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1E2321"/>
          <w:sz w:val="26"/>
          <w:szCs w:val="26"/>
        </w:rPr>
        <w:t xml:space="preserve">couper: at klippe </w:t>
      </w:r>
    </w:p>
    <w:p w14:paraId="00000049" w14:textId="77777777" w:rsidR="00AF5627" w:rsidRDefault="00AF562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4A" w14:textId="77777777" w:rsidR="00AF5627" w:rsidRDefault="00A46B8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1E2321"/>
          <w:sz w:val="26"/>
          <w:szCs w:val="26"/>
        </w:rPr>
        <w:t xml:space="preserve">l’envahisseur: erobrer/indtrængende fjende </w:t>
      </w:r>
    </w:p>
    <w:p w14:paraId="0000004B" w14:textId="77777777" w:rsidR="00AF5627" w:rsidRDefault="00AF562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4C" w14:textId="77777777" w:rsidR="00AF5627" w:rsidRDefault="00A46B8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un moratoire: henstand</w:t>
      </w:r>
    </w:p>
    <w:p w14:paraId="0000004D" w14:textId="77777777" w:rsidR="00AF5627" w:rsidRDefault="00AF562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4E" w14:textId="77777777" w:rsidR="00AF5627" w:rsidRDefault="00A46B8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  <w:r>
        <w:rPr>
          <w:color w:val="000000"/>
        </w:rPr>
        <w:t>converger: føre til det samme resultat.</w:t>
      </w:r>
    </w:p>
    <w:p w14:paraId="0000004F" w14:textId="77777777" w:rsidR="00AF5627" w:rsidRDefault="00A46B8C">
      <w:pPr>
        <w:widowControl w:val="0"/>
        <w:spacing w:after="240"/>
        <w:ind w:left="360"/>
        <w:rPr>
          <w:b/>
          <w:color w:val="000000"/>
        </w:rPr>
      </w:pPr>
      <w:r>
        <w:rPr>
          <w:b/>
          <w:color w:val="000000"/>
        </w:rPr>
        <w:t>Modul 5:</w:t>
      </w:r>
    </w:p>
    <w:p w14:paraId="00000050" w14:textId="77777777" w:rsidR="00AF5627" w:rsidRDefault="00A46B8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1E2321"/>
          <w:sz w:val="26"/>
          <w:szCs w:val="26"/>
        </w:rPr>
        <w:t xml:space="preserve">Des chercheurs ont réussi à diminuer les tumeurs cancéreuses chez des souris: forskere er lykkes med at formindske kræfttumorer hos mus. </w:t>
      </w:r>
    </w:p>
    <w:p w14:paraId="00000051" w14:textId="77777777" w:rsidR="00AF5627" w:rsidRDefault="00AF562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52" w14:textId="77777777" w:rsidR="00AF5627" w:rsidRDefault="00A46B8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color w:val="1E2321"/>
          <w:sz w:val="26"/>
          <w:szCs w:val="26"/>
        </w:rPr>
      </w:pPr>
      <w:r>
        <w:rPr>
          <w:color w:val="1E2321"/>
          <w:sz w:val="26"/>
          <w:szCs w:val="26"/>
        </w:rPr>
        <w:t xml:space="preserve">les porcs génétiquement modifiés pourraient être des donneurs d’organes pour les humains: </w:t>
      </w:r>
      <w:r>
        <w:rPr>
          <w:color w:val="1E2321"/>
          <w:sz w:val="26"/>
          <w:szCs w:val="26"/>
        </w:rPr>
        <w:t>gen-modificierede</w:t>
      </w:r>
      <w:r>
        <w:rPr>
          <w:color w:val="1E2321"/>
          <w:sz w:val="26"/>
          <w:szCs w:val="26"/>
        </w:rPr>
        <w:t xml:space="preserve"> svin vill</w:t>
      </w:r>
      <w:r>
        <w:rPr>
          <w:color w:val="1E2321"/>
          <w:sz w:val="26"/>
          <w:szCs w:val="26"/>
        </w:rPr>
        <w:t>e kunne være organdonorer til mennesker.  </w:t>
      </w:r>
    </w:p>
    <w:p w14:paraId="00000053" w14:textId="77777777" w:rsidR="00AF5627" w:rsidRDefault="00AF562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54" w14:textId="77777777" w:rsidR="00AF5627" w:rsidRDefault="00A46B8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la fin de sa carrière: en afslutning på hans karriere.</w:t>
      </w:r>
    </w:p>
    <w:p w14:paraId="00000055" w14:textId="77777777" w:rsidR="00AF5627" w:rsidRDefault="00AF562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56" w14:textId="77777777" w:rsidR="00AF5627" w:rsidRDefault="00A46B8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les conséquences: konsekvenserne.</w:t>
      </w:r>
    </w:p>
    <w:p w14:paraId="00000057" w14:textId="77777777" w:rsidR="00AF5627" w:rsidRDefault="00AF562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58" w14:textId="77777777" w:rsidR="00AF5627" w:rsidRDefault="00A46B8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une violation de la loi canadienne: en </w:t>
      </w:r>
      <w:r>
        <w:t>canadisk</w:t>
      </w:r>
      <w:r>
        <w:rPr>
          <w:color w:val="000000"/>
        </w:rPr>
        <w:t xml:space="preserve"> lovovertrædelse.</w:t>
      </w:r>
    </w:p>
    <w:p w14:paraId="00000059" w14:textId="77777777" w:rsidR="00AF5627" w:rsidRDefault="00AF562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5A" w14:textId="77777777" w:rsidR="00AF5627" w:rsidRDefault="00A46B8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une amende: en bøde.</w:t>
      </w:r>
    </w:p>
    <w:p w14:paraId="0000005B" w14:textId="77777777" w:rsidR="00AF5627" w:rsidRDefault="00AF562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5C" w14:textId="77777777" w:rsidR="00AF5627" w:rsidRDefault="00A46B8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une peine d’emprisonnement d’une dizaine d’années: en fængselsstraf over en 10- årige periode. </w:t>
      </w:r>
    </w:p>
    <w:p w14:paraId="0000005D" w14:textId="77777777" w:rsidR="00AF5627" w:rsidRDefault="00AF562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5E" w14:textId="77777777" w:rsidR="00AF5627" w:rsidRDefault="00A46B8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color w:val="000000"/>
        </w:rPr>
      </w:pPr>
      <w:r>
        <w:rPr>
          <w:color w:val="000000"/>
        </w:rPr>
        <w:t xml:space="preserve">Il s’agit d’un outil de recherce très puissant: det drejer sig om et forskningsredskab, som er meget magtfuldt. </w:t>
      </w:r>
    </w:p>
    <w:p w14:paraId="0000005F" w14:textId="77777777" w:rsidR="00AF5627" w:rsidRDefault="00A46B8C">
      <w:pPr>
        <w:widowControl w:val="0"/>
        <w:spacing w:after="240"/>
        <w:rPr>
          <w:b/>
          <w:color w:val="000000"/>
        </w:rPr>
      </w:pPr>
      <w:r>
        <w:rPr>
          <w:b/>
          <w:color w:val="000000"/>
        </w:rPr>
        <w:lastRenderedPageBreak/>
        <w:t>Generelle gloser til emnet:</w:t>
      </w:r>
    </w:p>
    <w:p w14:paraId="00000060" w14:textId="77777777" w:rsidR="00AF5627" w:rsidRDefault="00A46B8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soigner: behandle.</w:t>
      </w:r>
    </w:p>
    <w:p w14:paraId="00000061" w14:textId="77777777" w:rsidR="00AF5627" w:rsidRDefault="00AF562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62" w14:textId="77777777" w:rsidR="00AF5627" w:rsidRDefault="00A46B8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la modification de gène: genmodifikation.</w:t>
      </w:r>
    </w:p>
    <w:p w14:paraId="00000063" w14:textId="77777777" w:rsidR="00AF5627" w:rsidRDefault="00AF562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64" w14:textId="77777777" w:rsidR="00AF5627" w:rsidRDefault="00A46B8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modifier les gènes: modificiere gener.</w:t>
      </w:r>
    </w:p>
    <w:p w14:paraId="00000065" w14:textId="77777777" w:rsidR="00AF5627" w:rsidRDefault="00AF562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66" w14:textId="77777777" w:rsidR="00AF5627" w:rsidRDefault="00A46B8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améliorer: forbedre.</w:t>
      </w:r>
    </w:p>
    <w:p w14:paraId="00000067" w14:textId="77777777" w:rsidR="00AF5627" w:rsidRDefault="00AF562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68" w14:textId="77777777" w:rsidR="00AF5627" w:rsidRDefault="00A46B8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les gènes : gener.</w:t>
      </w:r>
    </w:p>
    <w:p w14:paraId="00000069" w14:textId="77777777" w:rsidR="00AF5627" w:rsidRDefault="00AF562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6A" w14:textId="77777777" w:rsidR="00AF5627" w:rsidRDefault="00A46B8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je suis pour… : jeg er for…</w:t>
      </w:r>
    </w:p>
    <w:p w14:paraId="0000006B" w14:textId="77777777" w:rsidR="00AF5627" w:rsidRDefault="00AF562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6C" w14:textId="77777777" w:rsidR="00AF5627" w:rsidRDefault="00A46B8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je suis contre… : jeg er imod...</w:t>
      </w:r>
    </w:p>
    <w:p w14:paraId="0000006D" w14:textId="77777777" w:rsidR="00AF5627" w:rsidRDefault="00AF562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6E" w14:textId="77777777" w:rsidR="00AF5627" w:rsidRDefault="00A46B8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je pense que.. : jeg synes at..</w:t>
      </w:r>
    </w:p>
    <w:p w14:paraId="0000006F" w14:textId="77777777" w:rsidR="00AF5627" w:rsidRDefault="00AF562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70" w14:textId="77777777" w:rsidR="00AF5627" w:rsidRDefault="00A46B8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je n’aime pas.. : jeg kan ikke lide..</w:t>
      </w:r>
    </w:p>
    <w:p w14:paraId="00000071" w14:textId="77777777" w:rsidR="00AF5627" w:rsidRDefault="00AF562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72" w14:textId="77777777" w:rsidR="00AF5627" w:rsidRDefault="00A46B8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>
        <w:rPr>
          <w:color w:val="000000"/>
        </w:rPr>
        <w:t>j’aime… : jeg kan lide…</w:t>
      </w:r>
    </w:p>
    <w:p w14:paraId="00000073" w14:textId="77777777" w:rsidR="00AF5627" w:rsidRDefault="00AF5627"/>
    <w:p w14:paraId="00000074" w14:textId="77777777" w:rsidR="00AF5627" w:rsidRDefault="00AF5627"/>
    <w:p w14:paraId="00000075" w14:textId="77777777" w:rsidR="00AF5627" w:rsidRDefault="00AF5627">
      <w:pPr>
        <w:rPr>
          <w:b/>
          <w:sz w:val="48"/>
          <w:szCs w:val="48"/>
        </w:rPr>
      </w:pPr>
    </w:p>
    <w:sectPr w:rsidR="00AF5627">
      <w:headerReference w:type="default" r:id="rId11"/>
      <w:footerReference w:type="even" r:id="rId12"/>
      <w:footerReference w:type="default" r:id="rId13"/>
      <w:pgSz w:w="12240" w:h="15840"/>
      <w:pgMar w:top="1701" w:right="1134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FD37F" w14:textId="77777777" w:rsidR="00A46B8C" w:rsidRDefault="00A46B8C">
      <w:r>
        <w:separator/>
      </w:r>
    </w:p>
  </w:endnote>
  <w:endnote w:type="continuationSeparator" w:id="0">
    <w:p w14:paraId="2C09BC3B" w14:textId="77777777" w:rsidR="00A46B8C" w:rsidRDefault="00A4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7" w14:textId="77777777" w:rsidR="00AF5627" w:rsidRDefault="00A46B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78" w14:textId="77777777" w:rsidR="00AF5627" w:rsidRDefault="00AF56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9" w14:textId="2DFBFCDE" w:rsidR="00AF5627" w:rsidRDefault="00A46B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10AA8">
      <w:rPr>
        <w:color w:val="000000"/>
      </w:rPr>
      <w:fldChar w:fldCharType="separate"/>
    </w:r>
    <w:r w:rsidR="00710AA8">
      <w:rPr>
        <w:noProof/>
        <w:color w:val="000000"/>
      </w:rPr>
      <w:t>2</w:t>
    </w:r>
    <w:r>
      <w:rPr>
        <w:color w:val="000000"/>
      </w:rPr>
      <w:fldChar w:fldCharType="end"/>
    </w:r>
  </w:p>
  <w:p w14:paraId="0000007A" w14:textId="77777777" w:rsidR="00AF5627" w:rsidRDefault="00AF56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A5441" w14:textId="77777777" w:rsidR="00A46B8C" w:rsidRDefault="00A46B8C">
      <w:r>
        <w:separator/>
      </w:r>
    </w:p>
  </w:footnote>
  <w:footnote w:type="continuationSeparator" w:id="0">
    <w:p w14:paraId="48FF368B" w14:textId="77777777" w:rsidR="00A46B8C" w:rsidRDefault="00A46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6" w14:textId="77777777" w:rsidR="00AF5627" w:rsidRDefault="00A46B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Ordkort til artiklen om det etiske dilemma og CRISPR-Cas9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E7C85"/>
    <w:multiLevelType w:val="multilevel"/>
    <w:tmpl w:val="8F6A4F50"/>
    <w:lvl w:ilvl="0">
      <w:start w:val="1"/>
      <w:numFmt w:val="bullet"/>
      <w:lvlText w:val="🞆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🞆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🞆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🞆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🞆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🞆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🞆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🞆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🞆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FD6C31"/>
    <w:multiLevelType w:val="multilevel"/>
    <w:tmpl w:val="A8461A0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27"/>
    <w:rsid w:val="00710AA8"/>
    <w:rsid w:val="00A46B8C"/>
    <w:rsid w:val="00A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180EB-6EAC-404C-B733-A2AE8AD4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idehoved">
    <w:name w:val="header"/>
    <w:basedOn w:val="Normal"/>
    <w:link w:val="SidehovedTegn"/>
    <w:uiPriority w:val="99"/>
    <w:unhideWhenUsed/>
    <w:rsid w:val="00693F0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93F04"/>
    <w:rPr>
      <w:lang w:val="fr-FR"/>
    </w:rPr>
  </w:style>
  <w:style w:type="paragraph" w:styleId="Sidefod">
    <w:name w:val="footer"/>
    <w:basedOn w:val="Normal"/>
    <w:link w:val="SidefodTegn"/>
    <w:uiPriority w:val="99"/>
    <w:unhideWhenUsed/>
    <w:rsid w:val="00693F0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93F04"/>
    <w:rPr>
      <w:lang w:val="fr-FR"/>
    </w:rPr>
  </w:style>
  <w:style w:type="character" w:styleId="Sidetal">
    <w:name w:val="page number"/>
    <w:basedOn w:val="Standardskrifttypeiafsnit"/>
    <w:uiPriority w:val="99"/>
    <w:semiHidden/>
    <w:unhideWhenUsed/>
    <w:rsid w:val="00693F04"/>
  </w:style>
  <w:style w:type="paragraph" w:styleId="Listeafsnit">
    <w:name w:val="List Paragraph"/>
    <w:basedOn w:val="Normal"/>
    <w:uiPriority w:val="34"/>
    <w:qFormat/>
    <w:rsid w:val="00F32BA5"/>
    <w:pPr>
      <w:ind w:left="720"/>
      <w:contextualSpacing/>
    </w:p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8b01-d44e-447c-b274-cbfe2426c0df">
      <Terms xmlns="http://schemas.microsoft.com/office/infopath/2007/PartnerControls"/>
    </lcf76f155ced4ddcb4097134ff3c332f>
    <TaxCatchAll xmlns="6d650cfe-2cc3-4d54-81e1-fa802eb28842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ChuK7OjaogPruwmcQmRa5mBnvw==">AMUW2mXpp7FBPR3CJmVacWQurCGjHsXAD/7E5lK+rI5h3tpMt6YRa7Q+2hwg7Vchqypp3eHklfA1eyPr6AUkWPsMdTXlQ1N71c8PLN92ThbIkK9D13/hFe2eVORI934DtDJ+GZWZoad7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E02FD97FCA64EBD7228A4C90F5733" ma:contentTypeVersion="17" ma:contentTypeDescription="Opret et nyt dokument." ma:contentTypeScope="" ma:versionID="18e5987c0fd13b7207e3aa72bb878ff2">
  <xsd:schema xmlns:xsd="http://www.w3.org/2001/XMLSchema" xmlns:xs="http://www.w3.org/2001/XMLSchema" xmlns:p="http://schemas.microsoft.com/office/2006/metadata/properties" xmlns:ns2="04d08b01-d44e-447c-b274-cbfe2426c0df" xmlns:ns3="6d650cfe-2cc3-4d54-81e1-fa802eb28842" targetNamespace="http://schemas.microsoft.com/office/2006/metadata/properties" ma:root="true" ma:fieldsID="ffa98d0cfad75d341224ead01f644095" ns2:_="" ns3:_="">
    <xsd:import namespace="04d08b01-d44e-447c-b274-cbfe2426c0df"/>
    <xsd:import namespace="6d650cfe-2cc3-4d54-81e1-fa802eb2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8b01-d44e-447c-b274-cbfe2426c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cfe-2cc3-4d54-81e1-fa802eb288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7c6965b-06f1-48aa-96bd-297ec2027a76}" ma:internalName="TaxCatchAll" ma:showField="CatchAllData" ma:web="6d650cfe-2cc3-4d54-81e1-fa802eb28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4D58A2-9472-4488-A2DC-3635AB634465}">
  <ds:schemaRefs>
    <ds:schemaRef ds:uri="http://schemas.microsoft.com/office/2006/metadata/properties"/>
    <ds:schemaRef ds:uri="http://schemas.microsoft.com/office/infopath/2007/PartnerControls"/>
    <ds:schemaRef ds:uri="04d08b01-d44e-447c-b274-cbfe2426c0df"/>
    <ds:schemaRef ds:uri="6d650cfe-2cc3-4d54-81e1-fa802eb28842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7C5DE2A-28E5-4F59-96BF-93BCF36372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8B8776-5A07-4CA3-B377-D4D0A846E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8b01-d44e-447c-b274-cbfe2426c0df"/>
    <ds:schemaRef ds:uri="6d650cfe-2cc3-4d54-81e1-fa802eb2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Office-bruger</dc:creator>
  <cp:lastModifiedBy>Mads</cp:lastModifiedBy>
  <cp:revision>2</cp:revision>
  <dcterms:created xsi:type="dcterms:W3CDTF">2024-06-24T15:43:00Z</dcterms:created>
  <dcterms:modified xsi:type="dcterms:W3CDTF">2024-06-24T15:43:00Z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0x010100516E02FD97FCA64EBD7228A4C90F5733</vt:lpwstr>
  </property>
</Properties>
</file>